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F2" w:rsidRPr="00CD75CC" w:rsidRDefault="00C26CF2" w:rsidP="00C26CF2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F2" w:rsidRPr="00CD75CC" w:rsidRDefault="00C26CF2" w:rsidP="00C26CF2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>Annex I</w:t>
      </w:r>
    </w:p>
    <w:p w:rsidR="00C26CF2" w:rsidRPr="00CD75CC" w:rsidRDefault="00C26CF2" w:rsidP="00C26CF2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:rsidR="00C26CF2" w:rsidRPr="00CD75CC" w:rsidRDefault="00C26CF2" w:rsidP="00C26CF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To:</w:t>
      </w:r>
    </w:p>
    <w:p w:rsidR="00C26CF2" w:rsidRPr="00CD75CC" w:rsidRDefault="00C26CF2" w:rsidP="00C26CF2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 xml:space="preserve">Director (HR), </w:t>
      </w:r>
    </w:p>
    <w:p w:rsidR="00C26CF2" w:rsidRPr="006F2C53" w:rsidRDefault="00C26CF2" w:rsidP="00C26CF2">
      <w:pPr>
        <w:pStyle w:val="NoSpacing"/>
        <w:spacing w:line="276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CD75CC">
        <w:rPr>
          <w:rFonts w:ascii="Times New Roman" w:hAnsi="Times New Roman" w:cs="Times New Roman"/>
          <w:b/>
          <w:bCs/>
          <w:sz w:val="24"/>
          <w:szCs w:val="24"/>
        </w:rPr>
        <w:t>Unique Identification Authority of India (UIDAI)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C26CF2" w:rsidRDefault="00C26CF2" w:rsidP="00C26CF2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53">
        <w:rPr>
          <w:rFonts w:ascii="Times New Roman" w:hAnsi="Times New Roman" w:cs="Times New Roman"/>
          <w:b/>
          <w:bCs/>
          <w:sz w:val="24"/>
          <w:szCs w:val="24"/>
        </w:rPr>
        <w:t xml:space="preserve">Data Centre, Technology Centre-Office Complex </w:t>
      </w:r>
    </w:p>
    <w:p w:rsidR="00C26CF2" w:rsidRPr="00CD75CC" w:rsidRDefault="00C26CF2" w:rsidP="00C26CF2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F2C53">
        <w:rPr>
          <w:rFonts w:ascii="Times New Roman" w:hAnsi="Times New Roman" w:cs="Times New Roman"/>
          <w:b/>
          <w:bCs/>
          <w:sz w:val="24"/>
          <w:szCs w:val="24"/>
        </w:rPr>
        <w:t xml:space="preserve">Plot No. 1, Sector-M2, IMT </w:t>
      </w:r>
      <w:proofErr w:type="spellStart"/>
      <w:r w:rsidRPr="006F2C53">
        <w:rPr>
          <w:rFonts w:ascii="Times New Roman" w:hAnsi="Times New Roman" w:cs="Times New Roman"/>
          <w:b/>
          <w:bCs/>
          <w:sz w:val="24"/>
          <w:szCs w:val="24"/>
        </w:rPr>
        <w:t>Manesar</w:t>
      </w:r>
      <w:proofErr w:type="spellEnd"/>
      <w:r w:rsidRPr="006F2C53">
        <w:rPr>
          <w:rFonts w:ascii="Times New Roman" w:hAnsi="Times New Roman" w:cs="Times New Roman"/>
          <w:b/>
          <w:bCs/>
          <w:sz w:val="24"/>
          <w:szCs w:val="24"/>
        </w:rPr>
        <w:t>, (</w:t>
      </w:r>
      <w:proofErr w:type="spellStart"/>
      <w:r w:rsidRPr="006F2C53">
        <w:rPr>
          <w:rFonts w:ascii="Times New Roman" w:hAnsi="Times New Roman" w:cs="Times New Roman"/>
          <w:b/>
          <w:bCs/>
          <w:sz w:val="24"/>
          <w:szCs w:val="24"/>
        </w:rPr>
        <w:t>Gurugram</w:t>
      </w:r>
      <w:proofErr w:type="spellEnd"/>
      <w:r w:rsidRPr="006F2C53">
        <w:rPr>
          <w:rFonts w:ascii="Times New Roman" w:hAnsi="Times New Roman" w:cs="Times New Roman"/>
          <w:b/>
          <w:bCs/>
          <w:sz w:val="24"/>
          <w:szCs w:val="24"/>
        </w:rPr>
        <w:t>) – 122050.</w:t>
      </w:r>
    </w:p>
    <w:p w:rsidR="00C26CF2" w:rsidRDefault="00C26CF2" w:rsidP="00C26CF2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6CF2" w:rsidRPr="00CD75CC" w:rsidRDefault="00C26CF2" w:rsidP="00C26CF2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Subject:</w:t>
      </w:r>
      <w:r w:rsidRPr="00CD75CC">
        <w:rPr>
          <w:rFonts w:ascii="Times New Roman" w:hAnsi="Times New Roman" w:cs="Times New Roman"/>
          <w:sz w:val="24"/>
          <w:szCs w:val="24"/>
        </w:rPr>
        <w:tab/>
        <w:t xml:space="preserve">Application for appointment to the post referred to in UIDAI circular no. </w:t>
      </w:r>
      <w:proofErr w:type="gramStart"/>
      <w:r w:rsidRPr="00CD75CC">
        <w:rPr>
          <w:rFonts w:ascii="Times New Roman" w:hAnsi="Times New Roman" w:cs="Times New Roman"/>
          <w:sz w:val="24"/>
          <w:szCs w:val="24"/>
        </w:rPr>
        <w:t xml:space="preserve">____________/_____, dated___  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Pr="00CD75CC">
        <w:rPr>
          <w:rFonts w:ascii="Times New Roman" w:hAnsi="Times New Roman" w:cs="Times New Roman"/>
          <w:sz w:val="24"/>
          <w:szCs w:val="24"/>
        </w:rPr>
        <w:t>, 2024.</w:t>
      </w:r>
      <w:proofErr w:type="gramEnd"/>
    </w:p>
    <w:p w:rsidR="00C26CF2" w:rsidRPr="00CD75CC" w:rsidRDefault="00C26CF2" w:rsidP="00C26CF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26CF2" w:rsidRPr="00CD75CC" w:rsidRDefault="00C26CF2" w:rsidP="00C26CF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Sir/Madam,</w:t>
      </w:r>
    </w:p>
    <w:p w:rsidR="00C26CF2" w:rsidRPr="00CD75CC" w:rsidRDefault="00C26CF2" w:rsidP="00C26CF2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ab/>
      </w:r>
      <w:r w:rsidRPr="00CD75CC">
        <w:rPr>
          <w:rFonts w:ascii="Times New Roman" w:hAnsi="Times New Roman" w:cs="Times New Roman"/>
          <w:sz w:val="24"/>
          <w:szCs w:val="24"/>
        </w:rPr>
        <w:tab/>
        <w:t xml:space="preserve">I hereby apply for the post(s) in UIDAI, for which applications have been invited by </w:t>
      </w:r>
      <w:proofErr w:type="gramStart"/>
      <w:r w:rsidRPr="00CD75CC">
        <w:rPr>
          <w:rFonts w:ascii="Times New Roman" w:hAnsi="Times New Roman" w:cs="Times New Roman"/>
          <w:sz w:val="24"/>
          <w:szCs w:val="24"/>
        </w:rPr>
        <w:t>UIDAI</w:t>
      </w:r>
      <w:proofErr w:type="gramEnd"/>
      <w:r w:rsidRPr="00CD75CC">
        <w:rPr>
          <w:rFonts w:ascii="Times New Roman" w:hAnsi="Times New Roman" w:cs="Times New Roman"/>
          <w:sz w:val="24"/>
          <w:szCs w:val="24"/>
        </w:rPr>
        <w:t xml:space="preserve"> 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CD75CC">
        <w:rPr>
          <w:rFonts w:ascii="Times New Roman" w:hAnsi="Times New Roman" w:cs="Times New Roman"/>
          <w:sz w:val="24"/>
          <w:szCs w:val="24"/>
        </w:rPr>
        <w:t>its circular no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._____/____, </w:t>
      </w:r>
      <w:r w:rsidRPr="00CD75CC">
        <w:rPr>
          <w:rFonts w:ascii="Times New Roman" w:hAnsi="Times New Roman" w:cs="Times New Roman"/>
          <w:sz w:val="24"/>
          <w:szCs w:val="24"/>
        </w:rPr>
        <w:t xml:space="preserve">dated____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Pr="00CD75CC">
        <w:rPr>
          <w:rFonts w:ascii="Times New Roman" w:hAnsi="Times New Roman" w:cs="Times New Roman"/>
          <w:sz w:val="24"/>
          <w:szCs w:val="24"/>
        </w:rPr>
        <w:t xml:space="preserve"> 2024, and furnish details as under:</w:t>
      </w:r>
    </w:p>
    <w:p w:rsidR="00C26CF2" w:rsidRPr="00CD75CC" w:rsidRDefault="00C26CF2" w:rsidP="00C26CF2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 w:rsidRPr="00CD75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3379"/>
        <w:gridCol w:w="4842"/>
      </w:tblGrid>
      <w:tr w:rsidR="00C26CF2" w:rsidRPr="00CD75CC" w:rsidTr="00CA2942">
        <w:tc>
          <w:tcPr>
            <w:tcW w:w="851" w:type="dxa"/>
          </w:tcPr>
          <w:p w:rsidR="00C26CF2" w:rsidRPr="00CD75CC" w:rsidRDefault="00C26CF2" w:rsidP="00CA294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379" w:type="dxa"/>
          </w:tcPr>
          <w:p w:rsidR="00C26CF2" w:rsidRPr="00CD75CC" w:rsidRDefault="00C26CF2" w:rsidP="00CA294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842" w:type="dxa"/>
          </w:tcPr>
          <w:p w:rsidR="00C26CF2" w:rsidRPr="00CD75CC" w:rsidRDefault="00C26CF2" w:rsidP="00CA294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</w:tr>
      <w:tr w:rsidR="00C26CF2" w:rsidRPr="00CD75CC" w:rsidTr="00CA2942">
        <w:tc>
          <w:tcPr>
            <w:tcW w:w="851" w:type="dxa"/>
          </w:tcPr>
          <w:p w:rsidR="00C26CF2" w:rsidRPr="00CD75CC" w:rsidRDefault="00C26CF2" w:rsidP="00CA2942">
            <w:pPr>
              <w:pStyle w:val="NoSpacing"/>
              <w:spacing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1.1</w:t>
            </w:r>
          </w:p>
        </w:tc>
        <w:tc>
          <w:tcPr>
            <w:tcW w:w="3379" w:type="dxa"/>
          </w:tcPr>
          <w:p w:rsidR="00C26CF2" w:rsidRPr="00CD75CC" w:rsidRDefault="00C26CF2" w:rsidP="00CA29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  <w:t>Assistant Director (Technology)</w:t>
            </w:r>
            <w:r w:rsidRPr="00CD75C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en-US" w:bidi="hi-IN"/>
              </w:rPr>
              <w:t xml:space="preserve"> </w:t>
            </w:r>
          </w:p>
        </w:tc>
        <w:tc>
          <w:tcPr>
            <w:tcW w:w="4842" w:type="dxa"/>
          </w:tcPr>
          <w:p w:rsidR="00C26CF2" w:rsidRPr="002065DD" w:rsidRDefault="00C26CF2" w:rsidP="00CA29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5DD">
              <w:rPr>
                <w:rFonts w:ascii="Times New Roman" w:hAnsi="Times New Roman" w:cs="Times New Roman"/>
                <w:bCs/>
                <w:sz w:val="24"/>
                <w:szCs w:val="24"/>
              </w:rPr>
              <w:t>Unique Identification Authority of India (UIDAI)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Data Centre,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Manesar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Gurugram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</w:tc>
      </w:tr>
    </w:tbl>
    <w:p w:rsidR="00C26CF2" w:rsidRPr="00CD75CC" w:rsidRDefault="00C26CF2" w:rsidP="00C26CF2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C26CF2" w:rsidRPr="00CD75CC" w:rsidRDefault="00C26CF2" w:rsidP="00C26CF2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>Basic details</w:t>
      </w:r>
      <w:r w:rsidRPr="00CD75C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ayout w:type="fixed"/>
        <w:tblLook w:val="04A0"/>
      </w:tblPr>
      <w:tblGrid>
        <w:gridCol w:w="709"/>
        <w:gridCol w:w="1541"/>
        <w:gridCol w:w="18"/>
        <w:gridCol w:w="709"/>
        <w:gridCol w:w="709"/>
        <w:gridCol w:w="94"/>
        <w:gridCol w:w="615"/>
        <w:gridCol w:w="465"/>
        <w:gridCol w:w="208"/>
        <w:gridCol w:w="319"/>
        <w:gridCol w:w="425"/>
        <w:gridCol w:w="638"/>
        <w:gridCol w:w="354"/>
        <w:gridCol w:w="142"/>
        <w:gridCol w:w="142"/>
        <w:gridCol w:w="744"/>
        <w:gridCol w:w="691"/>
        <w:gridCol w:w="691"/>
      </w:tblGrid>
      <w:tr w:rsidR="00C26CF2" w:rsidRPr="00CD75CC" w:rsidTr="00CA2942">
        <w:tc>
          <w:tcPr>
            <w:tcW w:w="709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10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C26CF2" w:rsidRPr="00CD75CC" w:rsidTr="00CA2942">
        <w:trPr>
          <w:trHeight w:val="300"/>
        </w:trPr>
        <w:tc>
          <w:tcPr>
            <w:tcW w:w="709" w:type="dxa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Gender:</w:t>
            </w:r>
          </w:p>
        </w:tc>
        <w:tc>
          <w:tcPr>
            <w:tcW w:w="70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Third gender</w:t>
            </w:r>
          </w:p>
        </w:tc>
        <w:tc>
          <w:tcPr>
            <w:tcW w:w="2126" w:type="dxa"/>
            <w:gridSpan w:val="3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360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70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195"/>
        </w:trPr>
        <w:tc>
          <w:tcPr>
            <w:tcW w:w="709" w:type="dxa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Date of birth: </w:t>
            </w:r>
          </w:p>
        </w:tc>
        <w:tc>
          <w:tcPr>
            <w:tcW w:w="70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242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3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4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26CF2" w:rsidRPr="00CD75CC" w:rsidTr="00CA2942">
        <w:trPr>
          <w:trHeight w:val="260"/>
        </w:trPr>
        <w:tc>
          <w:tcPr>
            <w:tcW w:w="709" w:type="dxa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Date of superannuation:</w:t>
            </w:r>
          </w:p>
        </w:tc>
        <w:tc>
          <w:tcPr>
            <w:tcW w:w="70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287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73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744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38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744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26CF2" w:rsidRPr="00CD75CC" w:rsidTr="00CA2942">
        <w:trPr>
          <w:trHeight w:val="591"/>
        </w:trPr>
        <w:tc>
          <w:tcPr>
            <w:tcW w:w="709" w:type="dxa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2126" w:type="dxa"/>
            <w:gridSpan w:val="6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(a) Correspondence address:</w:t>
            </w:r>
          </w:p>
        </w:tc>
        <w:tc>
          <w:tcPr>
            <w:tcW w:w="3402" w:type="dxa"/>
            <w:gridSpan w:val="7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143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Mobile number:</w:t>
            </w:r>
          </w:p>
        </w:tc>
        <w:tc>
          <w:tcPr>
            <w:tcW w:w="3402" w:type="dxa"/>
            <w:gridSpan w:val="7"/>
          </w:tcPr>
          <w:p w:rsidR="00C26CF2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143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6"/>
          </w:tcPr>
          <w:p w:rsidR="00C26CF2" w:rsidRPr="00CD75CC" w:rsidRDefault="00C26CF2" w:rsidP="00C26CF2">
            <w:pPr>
              <w:pStyle w:val="ListParagraph"/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320"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(in BLOCK letters)</w:t>
            </w:r>
          </w:p>
        </w:tc>
        <w:tc>
          <w:tcPr>
            <w:tcW w:w="3402" w:type="dxa"/>
            <w:gridSpan w:val="7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385"/>
        </w:trPr>
        <w:tc>
          <w:tcPr>
            <w:tcW w:w="709" w:type="dxa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17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Education qualification (graduation/diploma level and above):</w:t>
            </w:r>
          </w:p>
        </w:tc>
      </w:tr>
      <w:tr w:rsidR="00C26CF2" w:rsidRPr="00CD75CC" w:rsidTr="00CA2942">
        <w:trPr>
          <w:trHeight w:val="49"/>
        </w:trPr>
        <w:tc>
          <w:tcPr>
            <w:tcW w:w="709" w:type="dxa"/>
            <w:vMerge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Qualification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(degree, diploma, certificate etc.)</w:t>
            </w:r>
          </w:p>
        </w:tc>
        <w:tc>
          <w:tcPr>
            <w:tcW w:w="709" w:type="dxa"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Year</w:t>
            </w:r>
          </w:p>
        </w:tc>
        <w:tc>
          <w:tcPr>
            <w:tcW w:w="2410" w:type="dxa"/>
            <w:gridSpan w:val="6"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Name of university,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institution or other qualification-awarding body</w:t>
            </w:r>
          </w:p>
        </w:tc>
        <w:tc>
          <w:tcPr>
            <w:tcW w:w="1559" w:type="dxa"/>
            <w:gridSpan w:val="4"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Percentage of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marks /Grade Point Average</w:t>
            </w:r>
          </w:p>
        </w:tc>
        <w:tc>
          <w:tcPr>
            <w:tcW w:w="2268" w:type="dxa"/>
            <w:gridSpan w:val="4"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Discipline / branch /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specialization</w:t>
            </w:r>
          </w:p>
        </w:tc>
      </w:tr>
      <w:tr w:rsidR="00C26CF2" w:rsidRPr="00CD75CC" w:rsidTr="00CA2942">
        <w:trPr>
          <w:trHeight w:val="48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48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48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48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48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c>
          <w:tcPr>
            <w:tcW w:w="709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41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If applicant is a member of an organized service, full name of the service:</w:t>
            </w:r>
          </w:p>
        </w:tc>
        <w:tc>
          <w:tcPr>
            <w:tcW w:w="6964" w:type="dxa"/>
            <w:gridSpan w:val="16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c>
          <w:tcPr>
            <w:tcW w:w="709" w:type="dxa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br w:type="page"/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17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of employment:</w:t>
            </w: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(in reverse chronological order, for preceding 10 years; enclose a separate self-authenticated sheet, if required)</w:t>
            </w:r>
          </w:p>
        </w:tc>
      </w:tr>
      <w:tr w:rsidR="00C26CF2" w:rsidRPr="00CD75CC" w:rsidTr="00CA2942">
        <w:trPr>
          <w:trHeight w:val="57"/>
        </w:trPr>
        <w:tc>
          <w:tcPr>
            <w:tcW w:w="709" w:type="dxa"/>
            <w:vMerge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2"/>
            <w:vMerge w:val="restart"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6"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5"/>
            <w:vMerge w:val="restart"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Brief description of nature of duties</w:t>
            </w:r>
          </w:p>
        </w:tc>
      </w:tr>
      <w:tr w:rsidR="00C26CF2" w:rsidRPr="00CD75CC" w:rsidTr="00CA2942">
        <w:trPr>
          <w:trHeight w:val="56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52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56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56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56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56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56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56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56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56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27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Present post held on: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Regular basis</w:t>
            </w:r>
          </w:p>
        </w:tc>
        <w:tc>
          <w:tcPr>
            <w:tcW w:w="4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</w:tc>
      </w:tr>
      <w:tr w:rsidR="00C26CF2" w:rsidRPr="00CD75CC" w:rsidTr="00CA2942">
        <w:trPr>
          <w:trHeight w:val="27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Tick as applicable: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980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If present post is held on regular basis, name of the post, details of the same: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(a) Level/scale of pay:</w:t>
            </w:r>
          </w:p>
        </w:tc>
        <w:tc>
          <w:tcPr>
            <w:tcW w:w="4354" w:type="dxa"/>
            <w:gridSpan w:val="10"/>
            <w:tcBorders>
              <w:top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619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Date of appointment:</w:t>
            </w:r>
          </w:p>
        </w:tc>
        <w:tc>
          <w:tcPr>
            <w:tcW w:w="4354" w:type="dxa"/>
            <w:gridSpan w:val="10"/>
            <w:tcBorders>
              <w:top w:val="single" w:sz="4" w:space="0" w:color="auto"/>
            </w:tcBorders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320"/>
        </w:trPr>
        <w:tc>
          <w:tcPr>
            <w:tcW w:w="709" w:type="dxa"/>
            <w:vMerge w:val="restart"/>
          </w:tcPr>
          <w:p w:rsidR="00C26CF2" w:rsidRPr="00CD75CC" w:rsidRDefault="00C26CF2" w:rsidP="00CA2942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1559" w:type="dxa"/>
            <w:gridSpan w:val="2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If present employment is on deputation basis, details of the same:</w:t>
            </w:r>
          </w:p>
        </w:tc>
        <w:tc>
          <w:tcPr>
            <w:tcW w:w="2592" w:type="dxa"/>
            <w:gridSpan w:val="5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(a) Date of appointment:</w:t>
            </w:r>
          </w:p>
        </w:tc>
        <w:tc>
          <w:tcPr>
            <w:tcW w:w="4354" w:type="dxa"/>
            <w:gridSpan w:val="10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313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5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Approved period of deputation:</w:t>
            </w:r>
          </w:p>
        </w:tc>
        <w:tc>
          <w:tcPr>
            <w:tcW w:w="4354" w:type="dxa"/>
            <w:gridSpan w:val="10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393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gridSpan w:val="5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(c )  Parent </w:t>
            </w: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354" w:type="dxa"/>
            <w:gridSpan w:val="10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393"/>
        </w:trPr>
        <w:tc>
          <w:tcPr>
            <w:tcW w:w="709" w:type="dxa"/>
          </w:tcPr>
          <w:p w:rsidR="00C26CF2" w:rsidRPr="00CD75CC" w:rsidRDefault="00C26CF2" w:rsidP="00CA2942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Training/courses attended:</w:t>
            </w:r>
          </w:p>
        </w:tc>
        <w:tc>
          <w:tcPr>
            <w:tcW w:w="6946" w:type="dxa"/>
            <w:gridSpan w:val="15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393"/>
        </w:trPr>
        <w:tc>
          <w:tcPr>
            <w:tcW w:w="709" w:type="dxa"/>
          </w:tcPr>
          <w:p w:rsidR="00C26CF2" w:rsidRPr="00CD75CC" w:rsidRDefault="00C26CF2" w:rsidP="00CA2942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  <w:gridSpan w:val="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15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393"/>
        </w:trPr>
        <w:tc>
          <w:tcPr>
            <w:tcW w:w="709" w:type="dxa"/>
            <w:vMerge w:val="restart"/>
          </w:tcPr>
          <w:p w:rsidR="00C26CF2" w:rsidRPr="00CD75CC" w:rsidRDefault="00C26CF2" w:rsidP="00CA2942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gridSpan w:val="2"/>
            <w:vMerge w:val="restart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512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434" w:type="dxa"/>
            <w:gridSpan w:val="1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393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434" w:type="dxa"/>
            <w:gridSpan w:val="1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393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Full office address:</w:t>
            </w:r>
          </w:p>
        </w:tc>
        <w:tc>
          <w:tcPr>
            <w:tcW w:w="5434" w:type="dxa"/>
            <w:gridSpan w:val="1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393"/>
        </w:trPr>
        <w:tc>
          <w:tcPr>
            <w:tcW w:w="709" w:type="dxa"/>
            <w:vMerge/>
          </w:tcPr>
          <w:p w:rsidR="00C26CF2" w:rsidRPr="00CD75CC" w:rsidRDefault="00C26CF2" w:rsidP="00CA2942">
            <w:pPr>
              <w:keepNext/>
              <w:keepLines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3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434" w:type="dxa"/>
            <w:gridSpan w:val="12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CF2" w:rsidRPr="00CD75CC" w:rsidRDefault="00C26CF2" w:rsidP="00C26CF2">
      <w:pPr>
        <w:pStyle w:val="ListParagraph"/>
        <w:ind w:left="567"/>
        <w:rPr>
          <w:rFonts w:ascii="Times New Roman" w:eastAsiaTheme="minorHAnsi" w:hAnsi="Times New Roman" w:cs="Times New Roman"/>
          <w:i/>
          <w:iCs/>
          <w:sz w:val="24"/>
          <w:szCs w:val="24"/>
          <w:lang w:bidi="ar-SA"/>
        </w:rPr>
      </w:pPr>
    </w:p>
    <w:p w:rsidR="00C26CF2" w:rsidRPr="00CD75CC" w:rsidRDefault="00C26CF2" w:rsidP="00C26CF2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CD75CC"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post(s)applied for (see part 1 of this form): </w:t>
      </w:r>
    </w:p>
    <w:p w:rsidR="00C26CF2" w:rsidRPr="00CD75CC" w:rsidRDefault="00C26CF2" w:rsidP="00C26CF2">
      <w:pPr>
        <w:pStyle w:val="NoSpacing"/>
        <w:spacing w:after="24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CD75CC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Pr="00CD75C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D75CC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For post(s) listed at serial number(s) 1.1: </w:t>
      </w: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val="en-US" w:bidi="hi-IN"/>
        </w:rPr>
        <w:t>Assistant Director (Technology)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4253"/>
        <w:gridCol w:w="4819"/>
      </w:tblGrid>
      <w:tr w:rsidR="00C26CF2" w:rsidRPr="00CD75CC" w:rsidTr="00CA2942">
        <w:trPr>
          <w:trHeight w:val="249"/>
        </w:trPr>
        <w:tc>
          <w:tcPr>
            <w:tcW w:w="4253" w:type="dxa"/>
            <w:vAlign w:val="center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819" w:type="dxa"/>
            <w:vAlign w:val="center"/>
          </w:tcPr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C26CF2" w:rsidRPr="00CD75CC" w:rsidTr="00CA2942">
        <w:trPr>
          <w:trHeight w:val="1326"/>
        </w:trPr>
        <w:tc>
          <w:tcPr>
            <w:tcW w:w="4253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65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:rsidR="00C26CF2" w:rsidRPr="00CD75CC" w:rsidRDefault="00C26CF2" w:rsidP="00CA29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) Officers from the Central Government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holding analogous posts on regular basis in the parent cadre/department, </w:t>
            </w:r>
          </w:p>
        </w:tc>
        <w:tc>
          <w:tcPr>
            <w:tcW w:w="4819" w:type="dxa"/>
          </w:tcPr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1375"/>
        </w:trPr>
        <w:tc>
          <w:tcPr>
            <w:tcW w:w="4253" w:type="dxa"/>
          </w:tcPr>
          <w:p w:rsidR="00C26CF2" w:rsidRPr="00CD75CC" w:rsidRDefault="00C26CF2" w:rsidP="00CA2942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C26CF2" w:rsidRPr="00CD75CC" w:rsidRDefault="00C26CF2" w:rsidP="00CA2942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three years of regular service in the Pay Matrix Level 9 of the 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53,100 -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1,67,800)</w:t>
            </w:r>
          </w:p>
        </w:tc>
        <w:tc>
          <w:tcPr>
            <w:tcW w:w="4819" w:type="dxa"/>
          </w:tcPr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1492"/>
        </w:trPr>
        <w:tc>
          <w:tcPr>
            <w:tcW w:w="4253" w:type="dxa"/>
          </w:tcPr>
          <w:p w:rsidR="00C26CF2" w:rsidRPr="00CD75CC" w:rsidRDefault="00C26CF2" w:rsidP="00CA294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or</w:t>
            </w:r>
          </w:p>
          <w:p w:rsidR="00C26CF2" w:rsidRPr="00CD75CC" w:rsidRDefault="00C26CF2" w:rsidP="00CA2942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With five years of regular service in the Pay Matrix Level-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Commission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(₹ 47,600 -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1, 51,100)</w:t>
            </w: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</w:t>
            </w:r>
          </w:p>
        </w:tc>
        <w:tc>
          <w:tcPr>
            <w:tcW w:w="4819" w:type="dxa"/>
          </w:tcPr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1492"/>
        </w:trPr>
        <w:tc>
          <w:tcPr>
            <w:tcW w:w="4253" w:type="dxa"/>
          </w:tcPr>
          <w:p w:rsidR="00C26CF2" w:rsidRPr="00CD75CC" w:rsidRDefault="00C26CF2" w:rsidP="00CA294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</w:t>
            </w:r>
          </w:p>
          <w:p w:rsidR="00C26CF2" w:rsidRPr="004143DB" w:rsidRDefault="00C26CF2" w:rsidP="00CA2942">
            <w:pPr>
              <w:pStyle w:val="NoSpacing"/>
              <w:tabs>
                <w:tab w:val="left" w:pos="4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3DB">
              <w:rPr>
                <w:rFonts w:ascii="Times New Roman" w:hAnsi="Times New Roman" w:cs="Times New Roman"/>
                <w:sz w:val="24"/>
                <w:szCs w:val="24"/>
              </w:rPr>
              <w:t>six years of regular service in the Pay Matrix Level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 7th Central Pay Commission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(₹44,900 – 1,42,400)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6CF2" w:rsidRPr="00CD75CC" w:rsidRDefault="00C26CF2" w:rsidP="00CA294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1698"/>
        </w:trPr>
        <w:tc>
          <w:tcPr>
            <w:tcW w:w="4253" w:type="dxa"/>
          </w:tcPr>
          <w:p w:rsidR="00C26CF2" w:rsidRPr="00CD75CC" w:rsidRDefault="00C26CF2" w:rsidP="00CA2942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:rsidR="00C26CF2" w:rsidRPr="00CD75CC" w:rsidRDefault="00C26CF2" w:rsidP="00CA2942">
            <w:pPr>
              <w:pStyle w:val="NoSpacing"/>
              <w:spacing w:line="276" w:lineRule="auto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Officers from State/ UT Government/Public Sector Undertaking (PSU) or Autonomous Organisation, holding regular post in corresponding grades with requisite experience.</w:t>
            </w:r>
          </w:p>
        </w:tc>
        <w:tc>
          <w:tcPr>
            <w:tcW w:w="4819" w:type="dxa"/>
          </w:tcPr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1409"/>
        </w:trPr>
        <w:tc>
          <w:tcPr>
            <w:tcW w:w="4253" w:type="dxa"/>
          </w:tcPr>
          <w:p w:rsidR="00C26CF2" w:rsidRPr="00CD75CC" w:rsidRDefault="00C26CF2" w:rsidP="00CA2942">
            <w:pPr>
              <w:spacing w:line="276" w:lineRule="auto"/>
              <w:ind w:left="459" w:right="65" w:hanging="459"/>
              <w:jc w:val="left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:rsidR="00C26CF2" w:rsidRPr="00CD75CC" w:rsidRDefault="00C26CF2" w:rsidP="00CA2942">
            <w:pPr>
              <w:ind w:right="-4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Experience of work in Project Management/ Procurement/RFP Preparation/ICT projects/ e-Governance/ networking/ Telecom/ Information Security etc.</w:t>
            </w:r>
          </w:p>
        </w:tc>
        <w:tc>
          <w:tcPr>
            <w:tcW w:w="4819" w:type="dxa"/>
          </w:tcPr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CF2" w:rsidRPr="00CD75CC" w:rsidTr="00CA2942">
        <w:trPr>
          <w:trHeight w:val="1070"/>
        </w:trPr>
        <w:tc>
          <w:tcPr>
            <w:tcW w:w="4253" w:type="dxa"/>
          </w:tcPr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Additional information, if any, in support of the applicant’s suitability for the post:</w:t>
            </w:r>
          </w:p>
          <w:p w:rsidR="00C26CF2" w:rsidRPr="00CD75CC" w:rsidRDefault="00C26CF2" w:rsidP="00CA2942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819" w:type="dxa"/>
          </w:tcPr>
          <w:p w:rsidR="00C26CF2" w:rsidRPr="00CD75CC" w:rsidRDefault="00C26CF2" w:rsidP="00CA294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CF2" w:rsidRPr="00CD75CC" w:rsidRDefault="00C26CF2" w:rsidP="00C26CF2">
      <w:pPr>
        <w:pStyle w:val="NoSpacing"/>
        <w:spacing w:after="240" w:line="276" w:lineRule="auto"/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p w:rsidR="00C26CF2" w:rsidRPr="00CD75CC" w:rsidRDefault="00C26CF2" w:rsidP="00C26CF2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26CF2" w:rsidRPr="00CD75CC" w:rsidRDefault="00C26CF2" w:rsidP="00C26CF2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Date:</w:t>
      </w:r>
    </w:p>
    <w:p w:rsidR="00C26CF2" w:rsidRPr="00CD75CC" w:rsidRDefault="00C26CF2" w:rsidP="00C26CF2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Place:</w:t>
      </w:r>
    </w:p>
    <w:p w:rsidR="00C26CF2" w:rsidRPr="00CD75CC" w:rsidRDefault="00C26CF2" w:rsidP="00C26CF2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Signature of applicant</w:t>
      </w:r>
    </w:p>
    <w:p w:rsidR="00C26CF2" w:rsidRPr="00CD75CC" w:rsidRDefault="00C26CF2" w:rsidP="00C26CF2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:rsidR="00C26CF2" w:rsidRPr="00CD75CC" w:rsidRDefault="00C26CF2" w:rsidP="00C26CF2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26CF2" w:rsidRDefault="00C26CF2" w:rsidP="00C26CF2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75CC">
        <w:rPr>
          <w:rFonts w:ascii="Times New Roman" w:hAnsi="Times New Roman" w:cs="Times New Roman"/>
          <w:sz w:val="24"/>
          <w:szCs w:val="24"/>
        </w:rPr>
        <w:t>Signature with stamp of office of the forwarding authority</w:t>
      </w:r>
    </w:p>
    <w:p w:rsidR="00C26CF2" w:rsidRPr="00CD75CC" w:rsidRDefault="00C26CF2" w:rsidP="00C26C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C26CF2" w:rsidRPr="00CD75CC" w:rsidSect="00C26CF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A748D"/>
    <w:multiLevelType w:val="hybridMultilevel"/>
    <w:tmpl w:val="9036DCC4"/>
    <w:lvl w:ilvl="0" w:tplc="8D940F18">
      <w:start w:val="2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26CF2"/>
    <w:rsid w:val="002F2345"/>
    <w:rsid w:val="00C26CF2"/>
    <w:rsid w:val="00E01B69"/>
    <w:rsid w:val="00EB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26CF2"/>
    <w:pPr>
      <w:spacing w:after="0" w:line="240" w:lineRule="auto"/>
    </w:pPr>
    <w:rPr>
      <w:szCs w:val="22"/>
      <w:lang w:val="en-IN" w:bidi="ar-SA"/>
    </w:rPr>
  </w:style>
  <w:style w:type="table" w:styleId="TableGrid">
    <w:name w:val="Table Grid"/>
    <w:basedOn w:val="TableNormal"/>
    <w:uiPriority w:val="59"/>
    <w:rsid w:val="00C26CF2"/>
    <w:pPr>
      <w:spacing w:after="0" w:line="240" w:lineRule="auto"/>
      <w:jc w:val="both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C26CF2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26CF2"/>
    <w:rPr>
      <w:szCs w:val="22"/>
      <w:lang w:val="en-IN" w:bidi="ar-SA"/>
    </w:rPr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C26CF2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3309</Characters>
  <Application>Microsoft Office Word</Application>
  <DocSecurity>0</DocSecurity>
  <Lines>27</Lines>
  <Paragraphs>7</Paragraphs>
  <ScaleCrop>false</ScaleCrop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soumik.das</dc:creator>
  <cp:lastModifiedBy>soumik.das</cp:lastModifiedBy>
  <cp:revision>1</cp:revision>
  <dcterms:created xsi:type="dcterms:W3CDTF">2024-08-20T12:38:00Z</dcterms:created>
  <dcterms:modified xsi:type="dcterms:W3CDTF">2024-08-20T12:38:00Z</dcterms:modified>
</cp:coreProperties>
</file>